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/>
        <w:jc w:val="center"/>
      </w:pPr>
      <w:r>
        <w:drawing>
          <wp:inline xmlns:a="http://schemas.openxmlformats.org/drawingml/2006/main" xmlns:pic="http://schemas.openxmlformats.org/drawingml/2006/picture">
            <wp:extent cx="4069080" cy="305181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a_clean_elegant_branded_logo_design_on_a_white_ba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069080" cy="305181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Heading1"/>
        <w:jc w:val="center"/>
      </w:pPr>
      <w:r>
        <w:t>CONFIDENTIAL PATIENT INTAKE FORM</w:t>
      </w:r>
    </w:p>
    <w:p>
      <w:r>
        <w:t>Private-pay transitional care coordination • Complete before the initial consultation</w:t>
      </w:r>
    </w:p>
    <w:p>
      <w:pPr>
        <w:pStyle w:val="Heading2"/>
      </w:pPr>
      <w:r>
        <w:t>1. Patient information</w:t>
      </w:r>
    </w:p>
    <w:p>
      <w:r>
        <w:t>Full legal name: __________________________________________________________</w:t>
      </w:r>
    </w:p>
    <w:p>
      <w:r>
        <w:t>Date of birth: ___________________   Preferred name: __________________________</w:t>
      </w:r>
    </w:p>
    <w:p>
      <w:r>
        <w:t>Phone: __________________________   Email: __________________________________</w:t>
      </w:r>
    </w:p>
    <w:p>
      <w:r>
        <w:t>Home address: ____________________________________________________________</w:t>
      </w:r>
    </w:p>
    <w:p>
      <w:r>
        <w:t>Preferred contact method:  ☐ Telephone  ☐ Email  ☐ Other: _____________________</w:t>
      </w:r>
    </w:p>
    <w:p>
      <w:r>
        <w:t>Preferred language: ____________________  Interpreter needed?  ☐ Yes  ☐ No</w:t>
      </w:r>
    </w:p>
    <w:p>
      <w:pPr>
        <w:pStyle w:val="Heading2"/>
      </w:pPr>
      <w:r>
        <w:t>2. Emergency contact and authorized caregiver</w:t>
      </w:r>
    </w:p>
    <w:p>
      <w:r>
        <w:t>Contact name: _______________________________  Relationship: _________________</w:t>
      </w:r>
    </w:p>
    <w:p>
      <w:r>
        <w:t>Phone: _________________________  Alternate phone: __________________________</w:t>
      </w:r>
    </w:p>
    <w:p>
      <w:r>
        <w:t>May we discuss your care with this person?  ☐ Yes  ☐ No</w:t>
      </w:r>
    </w:p>
    <w:p>
      <w:r>
        <w:t>Note: A separate communication authorization may be required before sharing health details.</w:t>
      </w:r>
    </w:p>
    <w:p>
      <w:pPr>
        <w:pStyle w:val="Heading2"/>
      </w:pPr>
      <w:r>
        <w:t>3. Recent hospital or rehabilitation stay</w:t>
      </w:r>
    </w:p>
    <w:p>
      <w:r>
        <w:t>Hospital/facility: __________________________________________________________</w:t>
      </w:r>
    </w:p>
    <w:p>
      <w:r>
        <w:t>Admission date: ______________________  Discharge date: ______________________</w:t>
      </w:r>
    </w:p>
    <w:p>
      <w:r>
        <w:t>Reason for hospitalization (patient's description): ______________________________</w:t>
      </w:r>
    </w:p>
    <w:p>
      <w:r>
        <w:t>________________________________________________________________________</w:t>
      </w:r>
    </w:p>
    <w:p>
      <w:r>
        <w:t>Discharge diagnosis or instructions available?  ☐ Yes  ☐ No</w:t>
      </w:r>
    </w:p>
    <w:p>
      <w:r>
        <w:t>Discharge paperwork provided for review?  ☐ Yes  ☐ No</w:t>
      </w:r>
    </w:p>
    <w:p>
      <w:pPr>
        <w:pStyle w:val="Heading2"/>
      </w:pPr>
      <w:r>
        <w:t>4. Healthcare providers</w:t>
      </w:r>
    </w:p>
    <w:p>
      <w:r>
        <w:t>Primary care clinician / practice: ____________________________________________</w:t>
      </w:r>
    </w:p>
    <w:p>
      <w:r>
        <w:t>Phone: __________________________  Next appointment: ________________________</w:t>
      </w:r>
    </w:p>
    <w:p>
      <w:r>
        <w:t>Specialists / surgeons / therapy providers: ____________________________________</w:t>
      </w:r>
    </w:p>
    <w:p>
      <w:r>
        <w:t>________________________________________________________________________</w:t>
      </w:r>
    </w:p>
    <w:p>
      <w:r>
        <w:t>Pharmacy name and telephone: _____________________________________________</w:t>
      </w:r>
    </w:p>
    <w:p>
      <w:pPr>
        <w:pStyle w:val="Heading2"/>
      </w:pPr>
      <w:r>
        <w:t>5. Medication and recovery questions</w:t>
      </w:r>
    </w:p>
    <w:p>
      <w:r>
        <w:t>Current medication list available?  ☐ Yes  ☐ No</w:t>
      </w:r>
    </w:p>
    <w:p>
      <w:r>
        <w:t>Any questions about medication changes after discharge?  ☐ Yes  ☐ No</w:t>
      </w:r>
    </w:p>
    <w:p>
      <w:r>
        <w:t>Medication questions or concerns: __________________________________________</w:t>
      </w:r>
    </w:p>
    <w:p>
      <w:r>
        <w:t>________________________________________________________________________</w:t>
      </w:r>
    </w:p>
    <w:p>
      <w:r>
        <w:t>Any difficulty obtaining or taking medications as directed? ______________________</w:t>
      </w:r>
    </w:p>
    <w:p>
      <w:r>
        <w:t>Current recovery concerns or questions for your provider: _______________________</w:t>
      </w:r>
    </w:p>
    <w:p>
      <w:r>
        <w:t>________________________________________________________________________</w:t>
      </w:r>
    </w:p>
    <w:p>
      <w:pPr>
        <w:pStyle w:val="Heading2"/>
      </w:pPr>
      <w:r>
        <w:t>6. Support at home</w:t>
      </w:r>
    </w:p>
    <w:p>
      <w:r>
        <w:t>Living situation:  ☐ Alone  ☐ With family  ☐ Other: ______________________________</w:t>
      </w:r>
    </w:p>
    <w:p>
      <w:r>
        <w:t>Primary support person: ___________________________________________________</w:t>
      </w:r>
    </w:p>
    <w:p>
      <w:r>
        <w:t>Transportation to appointments:  ☐ Available  ☐ Need assistance</w:t>
      </w:r>
    </w:p>
    <w:p>
      <w:r>
        <w:t>Concerns with food, transportation, mobility, or accessing care: __________________</w:t>
      </w:r>
    </w:p>
    <w:p>
      <w:r>
        <w:t>________________________________________________________________________</w:t>
      </w:r>
    </w:p>
    <w:p>
      <w:pPr>
        <w:pStyle w:val="Heading2"/>
      </w:pPr>
      <w:r>
        <w:t>7. Services requested</w:t>
      </w:r>
    </w:p>
    <w:p>
      <w:r>
        <w:t>☐ Post-discharge telephone follow-up     ☐ Medication-list review and education</w:t>
      </w:r>
    </w:p>
    <w:p>
      <w:r>
        <w:t>☐ Appointment coordination                  ☐ Provider communication assistance</w:t>
      </w:r>
    </w:p>
    <w:p>
      <w:r>
        <w:t>☐ Patient / caregiver education             ☐ Community resource navigation</w:t>
      </w:r>
    </w:p>
    <w:p>
      <w:r>
        <w:t>☐ In-home consultation (only if authorized and legally permitted)</w:t>
      </w:r>
    </w:p>
    <w:p>
      <w:r>
        <w:t>Top three goals for RN coordination support:</w:t>
      </w:r>
    </w:p>
    <w:p>
      <w:r>
        <w:t>1. _____________________________________________________________________</w:t>
      </w:r>
    </w:p>
    <w:p>
      <w:r>
        <w:t>2. _____________________________________________________________________</w:t>
      </w:r>
    </w:p>
    <w:p>
      <w:r>
        <w:t>3. _____________________________________________________________________</w:t>
      </w:r>
    </w:p>
    <w:p>
      <w:pPr>
        <w:pStyle w:val="Heading2"/>
      </w:pPr>
      <w:r>
        <w:t>8. Service preferences and acknowledgment</w:t>
      </w:r>
    </w:p>
    <w:p>
      <w:r>
        <w:t>Preferred days/times for calls: ______________________________________________</w:t>
      </w:r>
    </w:p>
    <w:p>
      <w:r>
        <w:t>Interested in:  ☐ Initial consultation  ☐ 14-day support  ☐ 30-day support</w:t>
      </w:r>
    </w:p>
    <w:p>
      <w:r>
        <w:t>Who will pay for services?  ☐ Patient  ☐ Family / other: _________________________</w:t>
      </w:r>
    </w:p>
    <w:p>
      <w:r>
        <w:t>I understand that this form is for intake and does not replace a signed service agreement or authorize emergency monitoring.</w:t>
      </w:r>
    </w:p>
    <w:p>
      <w:r>
        <w:t>Patient/representative signature: __________________________ Date: ____________</w:t>
      </w:r>
    </w:p>
    <w:p>
      <w:pPr>
        <w:pStyle w:val="Heading2"/>
      </w:pPr>
      <w:r>
        <w:t>RN use only</w:t>
      </w:r>
    </w:p>
    <w:p>
      <w:r>
        <w:t>Date received: ______________  RN reviewer: __________________________________</w:t>
      </w:r>
    </w:p>
    <w:p>
      <w:r>
        <w:t>Appropriate for offered services?  ☐ Yes  ☐ Needs clarification  ☐ Refer elsewhere</w:t>
      </w:r>
    </w:p>
    <w:p>
      <w:r>
        <w:t>Urgent concerns escalated / referral notes: ___________________________________</w:t>
      </w:r>
    </w:p>
    <w:p>
      <w:r>
        <w:t>________________________________________________________________________</w:t>
      </w:r>
    </w:p>
    <w:sectPr w:rsidR="00FC693F" w:rsidRPr="0006063C" w:rsidSect="00034616">
      <w:footerReference w:type="default" r:id="rId9"/>
      <w:pgSz w:w="12240" w:h="15840"/>
      <w:pgMar w:top="1037" w:right="1181" w:bottom="1008" w:left="118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AA7D32"/>
        <w:sz w:val="16"/>
      </w:rPr>
      <w:t>TRANSITIONS BY TIFFANY  •  CONCIERGE RN CARE COORDINATION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/>
    </w:pPr>
    <w:rPr>
      <w:rFonts w:ascii="Aptos" w:hAnsi="Aptos"/>
      <w:color w:val="123930"/>
      <w:sz w:val="19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Georgia" w:hAnsi="Georgia"/>
      <w:b/>
      <w:bCs/>
      <w:color w:val="12393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Georgia" w:hAnsi="Georgia"/>
      <w:b/>
      <w:bCs/>
      <w:color w:val="12393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